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2396E" w14:textId="23BB5E66" w:rsidR="00CD4A63" w:rsidRDefault="00ED62AA" w:rsidP="00D22D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2AA">
        <w:rPr>
          <w:rFonts w:ascii="Times New Roman" w:hAnsi="Times New Roman" w:cs="Times New Roman"/>
          <w:b/>
          <w:sz w:val="28"/>
          <w:szCs w:val="28"/>
        </w:rPr>
        <w:t xml:space="preserve">Технические </w:t>
      </w:r>
      <w:r w:rsidR="00D22DC7">
        <w:rPr>
          <w:rFonts w:ascii="Times New Roman" w:hAnsi="Times New Roman" w:cs="Times New Roman"/>
          <w:b/>
          <w:sz w:val="28"/>
          <w:szCs w:val="28"/>
        </w:rPr>
        <w:t>спецификация</w:t>
      </w:r>
      <w:bookmarkStart w:id="0" w:name="_GoBack"/>
      <w:bookmarkEnd w:id="0"/>
      <w:r w:rsidRPr="00ED62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DEE0A9" w14:textId="4E5D7495" w:rsidR="00ED62AA" w:rsidRDefault="00ED62AA" w:rsidP="00ED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4E5304" w14:textId="461E151F" w:rsidR="00ED62AA" w:rsidRPr="00ED62AA" w:rsidRDefault="00ED62AA" w:rsidP="00ED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Тиснение золотистым цветом логотипа Национального Банка</w:t>
      </w:r>
      <w:r w:rsidRPr="00ED62AA">
        <w:rPr>
          <w:rFonts w:ascii="Times New Roman" w:hAnsi="Times New Roman" w:cs="Times New Roman"/>
          <w:sz w:val="28"/>
          <w:szCs w:val="28"/>
        </w:rPr>
        <w:t xml:space="preserve"> Казахстана с использованием металлического клише размером Ш8х11,5х0,5 см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2AA">
        <w:rPr>
          <w:rFonts w:ascii="Times New Roman" w:hAnsi="Times New Roman" w:cs="Times New Roman"/>
          <w:sz w:val="28"/>
          <w:szCs w:val="28"/>
        </w:rPr>
        <w:t>на крышке футляра, обтянутая белой искусственной кожей размером 34х38 см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D62AA" w:rsidRPr="00ED6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A2"/>
    <w:rsid w:val="001110A2"/>
    <w:rsid w:val="00CD4A63"/>
    <w:rsid w:val="00D22DC7"/>
    <w:rsid w:val="00E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B184"/>
  <w15:chartTrackingRefBased/>
  <w15:docId w15:val="{D163A58E-0608-4C1B-B4AA-C7AD1AF3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ED62AA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Ануар А. Сырымбаев</dc:creator>
  <cp:keywords/>
  <dc:description/>
  <cp:lastModifiedBy>Ануар А. Сырымбаев</cp:lastModifiedBy>
  <cp:revision>4</cp:revision>
  <dcterms:created xsi:type="dcterms:W3CDTF">2023-12-13T05:42:00Z</dcterms:created>
  <dcterms:modified xsi:type="dcterms:W3CDTF">2023-12-13T10:16:00Z</dcterms:modified>
</cp:coreProperties>
</file>